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3A" w:rsidRPr="006062CA" w:rsidRDefault="00D1653A" w:rsidP="00D1653A">
      <w:pPr>
        <w:rPr>
          <w:sz w:val="20"/>
          <w:szCs w:val="20"/>
        </w:rPr>
      </w:pPr>
    </w:p>
    <w:p w:rsidR="00D1653A" w:rsidRPr="006062CA" w:rsidRDefault="00D1653A" w:rsidP="00D1653A">
      <w:pPr>
        <w:pStyle w:val="BodyText2"/>
        <w:jc w:val="center"/>
        <w:rPr>
          <w:rFonts w:ascii="Candara" w:hAnsi="Candara"/>
          <w:b/>
          <w:u w:val="single"/>
        </w:rPr>
      </w:pPr>
      <w:r w:rsidRPr="006062CA">
        <w:rPr>
          <w:rFonts w:ascii="Candara" w:hAnsi="Candara"/>
          <w:b/>
          <w:u w:val="single"/>
        </w:rPr>
        <w:t>HUS 2305 COURSE ASSIGNMENT SCHEDULE</w:t>
      </w:r>
    </w:p>
    <w:p w:rsidR="00D1653A" w:rsidRPr="006062CA" w:rsidRDefault="00D1653A" w:rsidP="00D1653A">
      <w:pPr>
        <w:pStyle w:val="BodyText2"/>
        <w:jc w:val="left"/>
        <w:rPr>
          <w:rFonts w:ascii="Candara" w:hAnsi="Candara"/>
          <w:b/>
          <w:iCs/>
        </w:rPr>
      </w:pPr>
    </w:p>
    <w:p w:rsidR="00D1653A" w:rsidRPr="006062CA" w:rsidRDefault="00D1653A" w:rsidP="00D1653A">
      <w:pPr>
        <w:pStyle w:val="BodyText2"/>
        <w:tabs>
          <w:tab w:val="left" w:pos="4500"/>
        </w:tabs>
        <w:jc w:val="left"/>
        <w:rPr>
          <w:rFonts w:ascii="Candara" w:hAnsi="Candara"/>
        </w:rPr>
      </w:pPr>
      <w:r w:rsidRPr="006062CA">
        <w:rPr>
          <w:rFonts w:ascii="Candara" w:hAnsi="Candara"/>
        </w:rPr>
        <w:t xml:space="preserve">Students are expected to read the assigned chapter </w:t>
      </w:r>
      <w:r w:rsidRPr="006062CA">
        <w:rPr>
          <w:rFonts w:ascii="Candara" w:hAnsi="Candara"/>
          <w:b/>
          <w:u w:val="single"/>
        </w:rPr>
        <w:t>BEFORE</w:t>
      </w:r>
      <w:r w:rsidRPr="006062CA">
        <w:rPr>
          <w:rFonts w:ascii="Candara" w:hAnsi="Candara"/>
        </w:rPr>
        <w:t xml:space="preserve"> class, and apply the concepts to class discussions, work clients and written assignments (logs and homework questions).</w:t>
      </w:r>
    </w:p>
    <w:p w:rsidR="000E39D7" w:rsidRPr="006062CA" w:rsidRDefault="000E39D7" w:rsidP="00D1653A">
      <w:pPr>
        <w:rPr>
          <w:rFonts w:ascii="Candara" w:hAnsi="Candara"/>
          <w:sz w:val="18"/>
          <w:szCs w:val="18"/>
        </w:rPr>
      </w:pPr>
    </w:p>
    <w:tbl>
      <w:tblPr>
        <w:tblStyle w:val="TableGrid"/>
        <w:tblW w:w="8010" w:type="dxa"/>
        <w:tblInd w:w="715" w:type="dxa"/>
        <w:tblLook w:val="04A0" w:firstRow="1" w:lastRow="0" w:firstColumn="1" w:lastColumn="0" w:noHBand="0" w:noVBand="1"/>
      </w:tblPr>
      <w:tblGrid>
        <w:gridCol w:w="996"/>
        <w:gridCol w:w="7014"/>
      </w:tblGrid>
      <w:tr w:rsidR="00A43AF0" w:rsidRPr="006062CA" w:rsidTr="00A43AF0">
        <w:trPr>
          <w:trHeight w:val="422"/>
        </w:trPr>
        <w:tc>
          <w:tcPr>
            <w:tcW w:w="996" w:type="dxa"/>
          </w:tcPr>
          <w:p w:rsidR="00A43AF0" w:rsidRPr="006062CA" w:rsidRDefault="00A43AF0" w:rsidP="00B938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DATE</w:t>
            </w:r>
          </w:p>
        </w:tc>
        <w:tc>
          <w:tcPr>
            <w:tcW w:w="7014" w:type="dxa"/>
          </w:tcPr>
          <w:p w:rsidR="006A621D" w:rsidRPr="006A621D" w:rsidRDefault="006A621D" w:rsidP="006A621D">
            <w:pPr>
              <w:rPr>
                <w:rFonts w:ascii="Candara" w:hAnsi="Candara"/>
                <w:b/>
                <w:sz w:val="8"/>
                <w:szCs w:val="8"/>
              </w:rPr>
            </w:pPr>
          </w:p>
          <w:p w:rsidR="00A43AF0" w:rsidRDefault="00A43AF0" w:rsidP="00B25E5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LOGS, NEUKRUG CHAPTERS &amp; ASSIGNMENTS</w:t>
            </w:r>
          </w:p>
          <w:p w:rsidR="006A621D" w:rsidRPr="006A621D" w:rsidRDefault="006A621D" w:rsidP="00B25E5F">
            <w:pPr>
              <w:jc w:val="center"/>
              <w:rPr>
                <w:rFonts w:ascii="Candara" w:hAnsi="Candara"/>
                <w:b/>
                <w:sz w:val="8"/>
                <w:szCs w:val="8"/>
              </w:rPr>
            </w:pPr>
          </w:p>
        </w:tc>
      </w:tr>
      <w:tr w:rsidR="00A43AF0" w:rsidRPr="006062CA" w:rsidTr="00A43AF0">
        <w:trPr>
          <w:trHeight w:val="296"/>
        </w:trPr>
        <w:tc>
          <w:tcPr>
            <w:tcW w:w="996" w:type="dxa"/>
          </w:tcPr>
          <w:p w:rsidR="00A43AF0" w:rsidRPr="006062CA" w:rsidRDefault="00A43AF0" w:rsidP="00B938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Aug. 25</w:t>
            </w:r>
          </w:p>
        </w:tc>
        <w:tc>
          <w:tcPr>
            <w:tcW w:w="7014" w:type="dxa"/>
          </w:tcPr>
          <w:p w:rsidR="00A43AF0" w:rsidRPr="006062CA" w:rsidRDefault="00A43AF0" w:rsidP="00852780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Introductions, Overview of Course, Syllabi, Course Assignments/Expectations, OpenLab and TURNITIN</w:t>
            </w:r>
          </w:p>
          <w:p w:rsidR="00A43AF0" w:rsidRPr="006062CA" w:rsidRDefault="00A43AF0" w:rsidP="005D409A">
            <w:pPr>
              <w:rPr>
                <w:rFonts w:ascii="Candara" w:hAnsi="Candara"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Introduction to APPENDIX.  “B”, Human Services Code of Ethics</w:t>
            </w:r>
          </w:p>
        </w:tc>
      </w:tr>
      <w:tr w:rsidR="00A43AF0" w:rsidRPr="006062CA" w:rsidTr="00A43AF0">
        <w:trPr>
          <w:trHeight w:val="719"/>
        </w:trPr>
        <w:tc>
          <w:tcPr>
            <w:tcW w:w="996" w:type="dxa"/>
          </w:tcPr>
          <w:p w:rsidR="00A43AF0" w:rsidRPr="006062CA" w:rsidRDefault="00A43AF0" w:rsidP="00B938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Sept.  1</w:t>
            </w:r>
          </w:p>
        </w:tc>
        <w:tc>
          <w:tcPr>
            <w:tcW w:w="7014" w:type="dxa"/>
          </w:tcPr>
          <w:p w:rsidR="00A43AF0" w:rsidRPr="006062CA" w:rsidRDefault="00A43AF0" w:rsidP="00054633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H. W.  - READ, </w:t>
            </w:r>
            <w:r w:rsidR="005D409A" w:rsidRPr="006062CA">
              <w:rPr>
                <w:rFonts w:ascii="Candara" w:hAnsi="Candara"/>
                <w:b/>
                <w:sz w:val="18"/>
                <w:szCs w:val="18"/>
              </w:rPr>
              <w:t>APPENDIX.  “B”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>, Human Services Code of Ethics</w:t>
            </w:r>
            <w:r w:rsidR="006062CA">
              <w:rPr>
                <w:rFonts w:ascii="Candara" w:hAnsi="Candara"/>
                <w:b/>
                <w:sz w:val="18"/>
                <w:szCs w:val="18"/>
              </w:rPr>
              <w:t>, Exercise  Box 10.1</w:t>
            </w:r>
          </w:p>
          <w:p w:rsidR="00A43AF0" w:rsidRPr="006062CA" w:rsidRDefault="00A43AF0" w:rsidP="0036108A">
            <w:pPr>
              <w:rPr>
                <w:rFonts w:ascii="Candara" w:hAnsi="Candara"/>
                <w:sz w:val="18"/>
                <w:szCs w:val="18"/>
              </w:rPr>
            </w:pPr>
            <w:r w:rsidRPr="006062CA">
              <w:rPr>
                <w:rFonts w:ascii="Candara" w:hAnsi="Candara"/>
                <w:sz w:val="18"/>
                <w:szCs w:val="18"/>
              </w:rPr>
              <w:t xml:space="preserve">              </w:t>
            </w:r>
            <w:r w:rsidR="00504CDE" w:rsidRPr="006062CA">
              <w:rPr>
                <w:rFonts w:ascii="Candara" w:hAnsi="Candara"/>
                <w:sz w:val="18"/>
                <w:szCs w:val="18"/>
              </w:rPr>
              <w:t>“</w:t>
            </w:r>
            <w:r w:rsidR="00504CDE" w:rsidRPr="006062CA">
              <w:rPr>
                <w:rFonts w:ascii="Candara" w:hAnsi="Candara"/>
                <w:b/>
                <w:sz w:val="18"/>
                <w:szCs w:val="18"/>
              </w:rPr>
              <w:t>What Is Your Story” - OpenLab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6062CA">
              <w:rPr>
                <w:rFonts w:ascii="Candara" w:hAnsi="Candara"/>
                <w:sz w:val="18"/>
                <w:szCs w:val="18"/>
              </w:rPr>
              <w:t xml:space="preserve">       </w:t>
            </w:r>
          </w:p>
          <w:p w:rsidR="00A43AF0" w:rsidRPr="006062CA" w:rsidRDefault="00A43AF0" w:rsidP="0036108A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sz w:val="18"/>
                <w:szCs w:val="18"/>
              </w:rPr>
              <w:t xml:space="preserve"> 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          Supervisor/Intern Agreement </w:t>
            </w:r>
          </w:p>
        </w:tc>
      </w:tr>
      <w:tr w:rsidR="00A43AF0" w:rsidRPr="006062CA" w:rsidTr="00A43AF0">
        <w:trPr>
          <w:trHeight w:val="422"/>
        </w:trPr>
        <w:tc>
          <w:tcPr>
            <w:tcW w:w="996" w:type="dxa"/>
          </w:tcPr>
          <w:p w:rsidR="00A43AF0" w:rsidRPr="006062CA" w:rsidRDefault="00A43AF0" w:rsidP="0036108A">
            <w:pPr>
              <w:rPr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Sept.  8</w:t>
            </w:r>
          </w:p>
        </w:tc>
        <w:tc>
          <w:tcPr>
            <w:tcW w:w="7014" w:type="dxa"/>
          </w:tcPr>
          <w:p w:rsidR="00A43AF0" w:rsidRPr="006062CA" w:rsidRDefault="00A43AF0" w:rsidP="0036108A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H. W.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- READ, Chapter 1, </w:t>
            </w:r>
            <w:r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>Characteristics of the Effective Helper</w:t>
            </w:r>
          </w:p>
          <w:p w:rsidR="00A43AF0" w:rsidRPr="006062CA" w:rsidRDefault="00A43AF0" w:rsidP="00427BAD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            Log # </w:t>
            </w:r>
            <w:r w:rsidR="00504CDE" w:rsidRPr="006062CA">
              <w:rPr>
                <w:rFonts w:ascii="Candara" w:hAnsi="Candara"/>
                <w:b/>
                <w:sz w:val="18"/>
                <w:szCs w:val="18"/>
              </w:rPr>
              <w:t>1</w:t>
            </w:r>
            <w:r w:rsidR="005D409A" w:rsidRPr="006062CA">
              <w:rPr>
                <w:rFonts w:ascii="Candara" w:hAnsi="Candara"/>
                <w:b/>
                <w:sz w:val="18"/>
                <w:szCs w:val="18"/>
              </w:rPr>
              <w:t xml:space="preserve">, </w:t>
            </w:r>
            <w:r w:rsidR="0090482B" w:rsidRPr="006062CA">
              <w:rPr>
                <w:rFonts w:ascii="Candara" w:hAnsi="Candara"/>
                <w:b/>
                <w:sz w:val="18"/>
                <w:szCs w:val="18"/>
              </w:rPr>
              <w:t xml:space="preserve">Exercise </w:t>
            </w:r>
            <w:r w:rsidR="001A53B6" w:rsidRPr="006062CA">
              <w:rPr>
                <w:rFonts w:ascii="Candara" w:hAnsi="Candara"/>
                <w:b/>
                <w:sz w:val="18"/>
                <w:szCs w:val="18"/>
              </w:rPr>
              <w:t xml:space="preserve">1.8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</w:t>
            </w:r>
            <w:r w:rsidR="00427BAD" w:rsidRPr="006062CA">
              <w:rPr>
                <w:rFonts w:ascii="Candara" w:hAnsi="Candara"/>
                <w:b/>
                <w:sz w:val="18"/>
                <w:szCs w:val="18"/>
              </w:rPr>
              <w:t>(Week of 9/1 - 9/7)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 </w:t>
            </w:r>
          </w:p>
        </w:tc>
      </w:tr>
      <w:tr w:rsidR="00A43AF0" w:rsidRPr="006062CA" w:rsidTr="00A43AF0">
        <w:trPr>
          <w:trHeight w:val="638"/>
        </w:trPr>
        <w:tc>
          <w:tcPr>
            <w:tcW w:w="996" w:type="dxa"/>
          </w:tcPr>
          <w:p w:rsidR="00A43AF0" w:rsidRPr="006062CA" w:rsidRDefault="00A43AF0" w:rsidP="0036108A">
            <w:pPr>
              <w:rPr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Sept.  15</w:t>
            </w:r>
          </w:p>
        </w:tc>
        <w:tc>
          <w:tcPr>
            <w:tcW w:w="7014" w:type="dxa"/>
          </w:tcPr>
          <w:p w:rsidR="00A43AF0" w:rsidRPr="006062CA" w:rsidRDefault="00A43AF0" w:rsidP="004C56D6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H. W. - READ, Chapter 1, </w:t>
            </w:r>
            <w:r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>Characteristics of the Effective Helper (Cont’d.)</w:t>
            </w:r>
          </w:p>
          <w:p w:rsidR="00A43AF0" w:rsidRPr="006062CA" w:rsidRDefault="00A43AF0" w:rsidP="00B25E5F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            Log # </w:t>
            </w:r>
            <w:r w:rsidR="00504CDE" w:rsidRPr="006062CA">
              <w:rPr>
                <w:rFonts w:ascii="Candara" w:hAnsi="Candara"/>
                <w:b/>
                <w:sz w:val="18"/>
                <w:szCs w:val="18"/>
              </w:rPr>
              <w:t>2</w:t>
            </w:r>
            <w:r w:rsidR="0090482B" w:rsidRPr="006062CA">
              <w:rPr>
                <w:rFonts w:ascii="Candara" w:hAnsi="Candara"/>
                <w:b/>
                <w:sz w:val="18"/>
                <w:szCs w:val="18"/>
              </w:rPr>
              <w:t xml:space="preserve">, Exercise 1.9 </w:t>
            </w:r>
            <w:r w:rsidR="00427BAD" w:rsidRPr="006062CA">
              <w:rPr>
                <w:rFonts w:ascii="Candara" w:hAnsi="Candara"/>
                <w:b/>
                <w:sz w:val="18"/>
                <w:szCs w:val="18"/>
              </w:rPr>
              <w:t xml:space="preserve"> (Week of 9/8 - 9/14)   </w:t>
            </w:r>
          </w:p>
          <w:p w:rsidR="00A43AF0" w:rsidRPr="006062CA" w:rsidRDefault="00AD5AB9" w:rsidP="002E4710">
            <w:pPr>
              <w:rPr>
                <w:rFonts w:ascii="Candara" w:hAnsi="Candara"/>
                <w:b/>
                <w:color w:val="00B0F0"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 w:rsidR="00A43AF0" w:rsidRPr="006062CA">
              <w:rPr>
                <w:rFonts w:ascii="Candara" w:hAnsi="Candara"/>
                <w:b/>
                <w:color w:val="00B0F0"/>
                <w:sz w:val="18"/>
                <w:szCs w:val="18"/>
              </w:rPr>
              <w:t>ASSIGNMENT # 2 DUE  - ”The Community and Its Resources”</w:t>
            </w:r>
          </w:p>
        </w:tc>
      </w:tr>
      <w:tr w:rsidR="00A43AF0" w:rsidRPr="006062CA" w:rsidTr="00A43AF0">
        <w:trPr>
          <w:trHeight w:val="350"/>
        </w:trPr>
        <w:tc>
          <w:tcPr>
            <w:tcW w:w="996" w:type="dxa"/>
          </w:tcPr>
          <w:p w:rsidR="00A43AF0" w:rsidRPr="006062CA" w:rsidRDefault="00A43AF0" w:rsidP="0036108A">
            <w:pPr>
              <w:rPr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Sept.  22</w:t>
            </w:r>
          </w:p>
        </w:tc>
        <w:tc>
          <w:tcPr>
            <w:tcW w:w="7014" w:type="dxa"/>
          </w:tcPr>
          <w:p w:rsidR="00A43AF0" w:rsidRPr="006062CA" w:rsidRDefault="00A43AF0" w:rsidP="004C56D6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H.W.  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>-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READ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>,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Chapter 2, Effective Helping</w:t>
            </w:r>
          </w:p>
          <w:p w:rsidR="00A43AF0" w:rsidRPr="006062CA" w:rsidRDefault="002356E1" w:rsidP="002356E1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 w:rsidR="00504CDE" w:rsidRPr="006062CA">
              <w:rPr>
                <w:rFonts w:ascii="Candara" w:hAnsi="Candara"/>
                <w:b/>
                <w:sz w:val="18"/>
                <w:szCs w:val="18"/>
              </w:rPr>
              <w:t xml:space="preserve">Log #3, </w:t>
            </w:r>
            <w:r w:rsidR="00A43AF0" w:rsidRPr="006062CA">
              <w:rPr>
                <w:rFonts w:ascii="Candara" w:hAnsi="Candara"/>
                <w:b/>
                <w:sz w:val="18"/>
                <w:szCs w:val="18"/>
              </w:rPr>
              <w:t xml:space="preserve">Exercise 2.3  </w:t>
            </w:r>
            <w:r w:rsidR="00427BAD" w:rsidRPr="006062CA">
              <w:rPr>
                <w:rFonts w:ascii="Candara" w:hAnsi="Candara"/>
                <w:b/>
                <w:sz w:val="18"/>
                <w:szCs w:val="18"/>
              </w:rPr>
              <w:t xml:space="preserve">(Week of 9/15 - 9/21)   </w:t>
            </w:r>
          </w:p>
          <w:p w:rsidR="00AD5AB9" w:rsidRPr="006062CA" w:rsidRDefault="00AD5AB9" w:rsidP="002356E1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 xml:space="preserve">Assessment Exercise          </w:t>
            </w:r>
          </w:p>
        </w:tc>
      </w:tr>
      <w:tr w:rsidR="00A43AF0" w:rsidRPr="006062CA" w:rsidTr="00A43AF0">
        <w:trPr>
          <w:trHeight w:val="413"/>
        </w:trPr>
        <w:tc>
          <w:tcPr>
            <w:tcW w:w="996" w:type="dxa"/>
          </w:tcPr>
          <w:p w:rsidR="00A43AF0" w:rsidRPr="006062CA" w:rsidRDefault="00A43AF0" w:rsidP="00B938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Sept.  29</w:t>
            </w:r>
          </w:p>
        </w:tc>
        <w:tc>
          <w:tcPr>
            <w:tcW w:w="7014" w:type="dxa"/>
          </w:tcPr>
          <w:p w:rsidR="00A43AF0" w:rsidRPr="006062CA" w:rsidRDefault="0090482B" w:rsidP="00054633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H. </w:t>
            </w:r>
            <w:r w:rsidR="00A43AF0" w:rsidRPr="006062CA">
              <w:rPr>
                <w:rFonts w:ascii="Candara" w:hAnsi="Candara"/>
                <w:b/>
                <w:sz w:val="18"/>
                <w:szCs w:val="18"/>
              </w:rPr>
              <w:t>W.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 xml:space="preserve"> - READ, </w:t>
            </w:r>
            <w:r w:rsidR="00A43AF0" w:rsidRPr="006062CA">
              <w:rPr>
                <w:rFonts w:ascii="Candara" w:hAnsi="Candara"/>
                <w:b/>
                <w:sz w:val="18"/>
                <w:szCs w:val="18"/>
              </w:rPr>
              <w:t xml:space="preserve">Chapter 2, Effective Helping </w:t>
            </w:r>
            <w:r w:rsidR="00A43AF0"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>(Cont’d.)</w:t>
            </w:r>
          </w:p>
          <w:p w:rsidR="0090482B" w:rsidRPr="006062CA" w:rsidRDefault="002356E1" w:rsidP="001A53B6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 w:rsidR="0090482B" w:rsidRPr="006062CA">
              <w:rPr>
                <w:rFonts w:ascii="Candara" w:hAnsi="Candara"/>
                <w:b/>
                <w:sz w:val="18"/>
                <w:szCs w:val="18"/>
              </w:rPr>
              <w:t>Log # 4</w:t>
            </w:r>
            <w:r w:rsidR="005D409A" w:rsidRPr="006062CA">
              <w:rPr>
                <w:rFonts w:ascii="Candara" w:hAnsi="Candara"/>
                <w:b/>
                <w:sz w:val="18"/>
                <w:szCs w:val="18"/>
              </w:rPr>
              <w:t xml:space="preserve">, </w:t>
            </w:r>
            <w:r w:rsidR="001A53B6" w:rsidRPr="006062CA">
              <w:rPr>
                <w:rFonts w:ascii="Candara" w:hAnsi="Candara"/>
                <w:b/>
                <w:sz w:val="18"/>
                <w:szCs w:val="18"/>
              </w:rPr>
              <w:t xml:space="preserve">Exercise 2.5 </w:t>
            </w:r>
            <w:r w:rsidR="005D409A" w:rsidRPr="006062CA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427BAD" w:rsidRPr="006062CA">
              <w:rPr>
                <w:rFonts w:ascii="Candara" w:hAnsi="Candara"/>
                <w:b/>
                <w:sz w:val="18"/>
                <w:szCs w:val="18"/>
              </w:rPr>
              <w:t xml:space="preserve">(Week of 9/22 - 9/28)   </w:t>
            </w:r>
            <w:r w:rsidR="005D409A" w:rsidRPr="006062CA">
              <w:rPr>
                <w:rFonts w:ascii="Candara" w:hAnsi="Candara"/>
                <w:b/>
                <w:sz w:val="18"/>
                <w:szCs w:val="18"/>
              </w:rPr>
              <w:t xml:space="preserve">  </w:t>
            </w:r>
          </w:p>
          <w:p w:rsidR="00AD5AB9" w:rsidRPr="006062CA" w:rsidRDefault="00AD5AB9" w:rsidP="001A53B6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 xml:space="preserve">Assessment Exercise          </w:t>
            </w:r>
          </w:p>
        </w:tc>
      </w:tr>
      <w:tr w:rsidR="00A43AF0" w:rsidRPr="006062CA" w:rsidTr="00A43AF0">
        <w:trPr>
          <w:trHeight w:val="233"/>
        </w:trPr>
        <w:tc>
          <w:tcPr>
            <w:tcW w:w="996" w:type="dxa"/>
          </w:tcPr>
          <w:p w:rsidR="00A43AF0" w:rsidRPr="006062CA" w:rsidRDefault="00A43AF0" w:rsidP="002F3A3B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Oct.   6</w:t>
            </w:r>
          </w:p>
        </w:tc>
        <w:tc>
          <w:tcPr>
            <w:tcW w:w="7014" w:type="dxa"/>
          </w:tcPr>
          <w:p w:rsidR="00A43AF0" w:rsidRPr="006062CA" w:rsidRDefault="00A43AF0" w:rsidP="00504CDE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6062CA">
              <w:rPr>
                <w:rFonts w:ascii="Candara" w:hAnsi="Candara" w:cs="Arial"/>
                <w:b/>
                <w:sz w:val="18"/>
                <w:szCs w:val="18"/>
              </w:rPr>
              <w:t>NO CLASS (MONDAY SCHEDULE)</w:t>
            </w:r>
          </w:p>
        </w:tc>
      </w:tr>
      <w:tr w:rsidR="00A43AF0" w:rsidRPr="006062CA" w:rsidTr="00A43AF0">
        <w:trPr>
          <w:trHeight w:val="1160"/>
        </w:trPr>
        <w:tc>
          <w:tcPr>
            <w:tcW w:w="996" w:type="dxa"/>
          </w:tcPr>
          <w:p w:rsidR="00A43AF0" w:rsidRPr="006062CA" w:rsidRDefault="00A43AF0" w:rsidP="004C56D6">
            <w:pPr>
              <w:rPr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Oct.  13</w:t>
            </w:r>
          </w:p>
        </w:tc>
        <w:tc>
          <w:tcPr>
            <w:tcW w:w="7014" w:type="dxa"/>
          </w:tcPr>
          <w:p w:rsidR="00A43AF0" w:rsidRPr="006062CA" w:rsidRDefault="0090482B" w:rsidP="004C56D6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H. W. 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>-</w:t>
            </w:r>
            <w:r w:rsidR="00A43AF0" w:rsidRPr="006062CA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>READ,</w:t>
            </w:r>
            <w:r w:rsidR="00A43AF0" w:rsidRPr="006062CA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="00A43AF0" w:rsidRPr="006062CA">
              <w:rPr>
                <w:rFonts w:ascii="Candara" w:hAnsi="Candara"/>
                <w:b/>
                <w:sz w:val="18"/>
                <w:szCs w:val="18"/>
              </w:rPr>
              <w:t xml:space="preserve">Chapter 3, </w:t>
            </w:r>
            <w:r w:rsidR="00A43AF0"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 xml:space="preserve">Stages of the Helping Relationship              </w:t>
            </w:r>
          </w:p>
          <w:p w:rsidR="00A43AF0" w:rsidRPr="006062CA" w:rsidRDefault="002356E1" w:rsidP="004C56D6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 w:rsidR="00E700C3" w:rsidRPr="006062CA">
              <w:rPr>
                <w:rFonts w:ascii="Candara" w:hAnsi="Candara"/>
                <w:b/>
                <w:sz w:val="18"/>
                <w:szCs w:val="18"/>
              </w:rPr>
              <w:t>Log # 5  Exercises 3.2 and 3.4</w:t>
            </w:r>
            <w:r w:rsidR="00427BAD" w:rsidRPr="006062CA">
              <w:rPr>
                <w:rFonts w:ascii="Candara" w:hAnsi="Candara"/>
                <w:b/>
                <w:sz w:val="18"/>
                <w:szCs w:val="18"/>
              </w:rPr>
              <w:t xml:space="preserve">  (Weeks of 9/2</w:t>
            </w:r>
            <w:r w:rsidR="00623131" w:rsidRPr="006062CA">
              <w:rPr>
                <w:rFonts w:ascii="Candara" w:hAnsi="Candara"/>
                <w:b/>
                <w:sz w:val="18"/>
                <w:szCs w:val="18"/>
              </w:rPr>
              <w:t>9</w:t>
            </w:r>
            <w:r w:rsidR="00427BAD" w:rsidRPr="006062CA">
              <w:rPr>
                <w:rFonts w:ascii="Candara" w:hAnsi="Candara"/>
                <w:b/>
                <w:sz w:val="18"/>
                <w:szCs w:val="18"/>
              </w:rPr>
              <w:t xml:space="preserve"> - 10/12)   </w:t>
            </w:r>
          </w:p>
          <w:p w:rsidR="00AD5AB9" w:rsidRPr="006062CA" w:rsidRDefault="00AD5AB9" w:rsidP="004C56D6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 xml:space="preserve">Assessment Exercise          </w:t>
            </w:r>
          </w:p>
          <w:p w:rsidR="00A43AF0" w:rsidRPr="006062CA" w:rsidRDefault="00A43AF0" w:rsidP="004C56D6">
            <w:pPr>
              <w:rPr>
                <w:rFonts w:ascii="Candara" w:hAnsi="Candara" w:cs="Arial"/>
                <w:b/>
                <w:color w:val="00B0F0"/>
                <w:sz w:val="18"/>
                <w:szCs w:val="18"/>
              </w:rPr>
            </w:pPr>
            <w:r w:rsidRPr="006062CA">
              <w:rPr>
                <w:rFonts w:ascii="Candara" w:hAnsi="Candara" w:cs="Arial"/>
                <w:b/>
                <w:sz w:val="18"/>
                <w:szCs w:val="18"/>
              </w:rPr>
              <w:t xml:space="preserve">         </w:t>
            </w:r>
            <w:r w:rsidR="002356E1" w:rsidRPr="006062CA">
              <w:rPr>
                <w:rFonts w:ascii="Candara" w:hAnsi="Candara" w:cs="Arial"/>
                <w:b/>
                <w:sz w:val="18"/>
                <w:szCs w:val="18"/>
              </w:rPr>
              <w:t xml:space="preserve">     </w:t>
            </w:r>
            <w:r w:rsidRPr="006062CA">
              <w:rPr>
                <w:rFonts w:ascii="Candara" w:hAnsi="Candara" w:cs="Arial"/>
                <w:b/>
                <w:color w:val="00B0F0"/>
                <w:sz w:val="18"/>
                <w:szCs w:val="18"/>
              </w:rPr>
              <w:t>ASSIGNMENT #1 “Summary of Agency Facts”</w:t>
            </w:r>
          </w:p>
          <w:p w:rsidR="00A43AF0" w:rsidRPr="006062CA" w:rsidRDefault="002356E1" w:rsidP="006A621D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             </w:t>
            </w:r>
            <w:r w:rsidR="00A43AF0"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>August/September Time Sheet(s) and Monthly Contact Sheets (</w:t>
            </w:r>
            <w:r w:rsidR="006A621D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>45</w:t>
            </w:r>
            <w:r w:rsidR="00A43AF0"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Hrs.)</w:t>
            </w:r>
          </w:p>
        </w:tc>
      </w:tr>
      <w:tr w:rsidR="00A43AF0" w:rsidRPr="006062CA" w:rsidTr="00A43AF0">
        <w:tc>
          <w:tcPr>
            <w:tcW w:w="996" w:type="dxa"/>
          </w:tcPr>
          <w:p w:rsidR="00A43AF0" w:rsidRPr="006062CA" w:rsidRDefault="00A43AF0" w:rsidP="004C56D6">
            <w:pPr>
              <w:rPr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Oct. 20</w:t>
            </w:r>
          </w:p>
        </w:tc>
        <w:tc>
          <w:tcPr>
            <w:tcW w:w="7014" w:type="dxa"/>
          </w:tcPr>
          <w:p w:rsidR="00691019" w:rsidRDefault="00A43AF0" w:rsidP="004C56D6">
            <w:pPr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H.</w:t>
            </w:r>
            <w:r w:rsidR="0090482B" w:rsidRPr="006062CA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W. 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 xml:space="preserve">- READ,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Chapter 3, </w:t>
            </w:r>
            <w:r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>Stages of the Helping Relationship    (Cont’d.)</w:t>
            </w:r>
          </w:p>
          <w:p w:rsidR="00691019" w:rsidRPr="006062CA" w:rsidRDefault="00691019" w:rsidP="00691019">
            <w:pPr>
              <w:rPr>
                <w:rFonts w:ascii="Candara" w:hAnsi="Candara" w:cs="Arial"/>
                <w:b/>
                <w:color w:val="7030A0"/>
                <w:sz w:val="18"/>
                <w:szCs w:val="18"/>
              </w:rPr>
            </w:pPr>
            <w:r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 xml:space="preserve">              </w:t>
            </w: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Mid- Semester </w:t>
            </w:r>
            <w:r w:rsidR="00D3155F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Supervisor </w:t>
            </w: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>Evaluation Form</w:t>
            </w:r>
          </w:p>
          <w:p w:rsidR="00A43AF0" w:rsidRPr="006062CA" w:rsidRDefault="00AD5AB9" w:rsidP="00E700C3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 xml:space="preserve">              Assessment Exercise</w:t>
            </w:r>
            <w:r w:rsidR="00A43AF0"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 xml:space="preserve">    </w:t>
            </w:r>
          </w:p>
        </w:tc>
      </w:tr>
      <w:tr w:rsidR="00A43AF0" w:rsidRPr="006062CA" w:rsidTr="00A43AF0">
        <w:trPr>
          <w:trHeight w:val="377"/>
        </w:trPr>
        <w:tc>
          <w:tcPr>
            <w:tcW w:w="996" w:type="dxa"/>
          </w:tcPr>
          <w:p w:rsidR="00A43AF0" w:rsidRPr="006062CA" w:rsidRDefault="00A43AF0" w:rsidP="00AE51EB">
            <w:pPr>
              <w:rPr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Oct. 27   </w:t>
            </w:r>
          </w:p>
        </w:tc>
        <w:tc>
          <w:tcPr>
            <w:tcW w:w="7014" w:type="dxa"/>
          </w:tcPr>
          <w:p w:rsidR="00D3155F" w:rsidRDefault="00A43AF0" w:rsidP="004C56D6">
            <w:pPr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H.</w:t>
            </w:r>
            <w:r w:rsidR="0090482B" w:rsidRPr="006062CA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W. - 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 xml:space="preserve">READ,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Chapter 4, </w:t>
            </w:r>
            <w:r w:rsidR="00D3155F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>Foundational Skills</w:t>
            </w:r>
          </w:p>
          <w:p w:rsidR="00D3155F" w:rsidRPr="006062CA" w:rsidRDefault="00D3155F" w:rsidP="004C56D6">
            <w:pPr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</w:pPr>
            <w:r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 xml:space="preserve">              In-class Mid-Semester Course Instructor Evaluation</w:t>
            </w:r>
          </w:p>
          <w:p w:rsidR="00A43AF0" w:rsidRPr="00A20F9D" w:rsidRDefault="00A43AF0" w:rsidP="00A20F9D">
            <w:pPr>
              <w:pStyle w:val="Heading2"/>
              <w:outlineLvl w:val="1"/>
              <w:rPr>
                <w:rFonts w:ascii="Candara" w:hAnsi="Candara"/>
                <w:b/>
                <w:sz w:val="18"/>
                <w:szCs w:val="18"/>
              </w:rPr>
            </w:pPr>
            <w:r w:rsidRPr="00A20F9D">
              <w:rPr>
                <w:rFonts w:cs="Arial"/>
                <w:color w:val="auto"/>
                <w:lang w:val="en"/>
              </w:rPr>
              <w:t xml:space="preserve">         </w:t>
            </w:r>
            <w:r w:rsidR="00A20F9D" w:rsidRPr="00A20F9D">
              <w:rPr>
                <w:rFonts w:ascii="Candara" w:hAnsi="Candara"/>
                <w:b/>
                <w:color w:val="auto"/>
                <w:sz w:val="18"/>
                <w:szCs w:val="18"/>
              </w:rPr>
              <w:t>Log #6, Exercise 4.2 (Weeks of 10/13 -10/26)</w:t>
            </w:r>
            <w:r w:rsidR="00427BAD" w:rsidRPr="00A20F9D">
              <w:rPr>
                <w:rFonts w:ascii="Candara" w:hAnsi="Candara"/>
                <w:b/>
                <w:color w:val="auto"/>
                <w:sz w:val="18"/>
                <w:szCs w:val="18"/>
              </w:rPr>
              <w:t xml:space="preserve"> - 10/2</w:t>
            </w:r>
            <w:r w:rsidR="00623131" w:rsidRPr="00A20F9D">
              <w:rPr>
                <w:rFonts w:ascii="Candara" w:hAnsi="Candara"/>
                <w:b/>
                <w:color w:val="auto"/>
                <w:sz w:val="18"/>
                <w:szCs w:val="18"/>
              </w:rPr>
              <w:t>6</w:t>
            </w:r>
            <w:r w:rsidR="00427BAD" w:rsidRPr="00A20F9D">
              <w:rPr>
                <w:rFonts w:ascii="Candara" w:hAnsi="Candara"/>
                <w:b/>
                <w:color w:val="auto"/>
                <w:sz w:val="18"/>
                <w:szCs w:val="18"/>
              </w:rPr>
              <w:t>)</w:t>
            </w:r>
          </w:p>
        </w:tc>
      </w:tr>
      <w:tr w:rsidR="00A43AF0" w:rsidRPr="006062CA" w:rsidTr="00A43AF0">
        <w:tc>
          <w:tcPr>
            <w:tcW w:w="996" w:type="dxa"/>
          </w:tcPr>
          <w:p w:rsidR="00A43AF0" w:rsidRPr="006062CA" w:rsidRDefault="00A43AF0" w:rsidP="004C56D6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Nov.  3</w:t>
            </w:r>
          </w:p>
        </w:tc>
        <w:tc>
          <w:tcPr>
            <w:tcW w:w="7014" w:type="dxa"/>
          </w:tcPr>
          <w:p w:rsidR="00A43AF0" w:rsidRPr="006062CA" w:rsidRDefault="00A43AF0" w:rsidP="004C56D6">
            <w:pPr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H.</w:t>
            </w:r>
            <w:r w:rsidR="0090482B" w:rsidRPr="006062CA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>W.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 xml:space="preserve"> - READ,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>Chapter 4,</w:t>
            </w:r>
            <w:r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 xml:space="preserve"> </w:t>
            </w:r>
            <w:proofErr w:type="gramStart"/>
            <w:r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>Foundational</w:t>
            </w:r>
            <w:proofErr w:type="gramEnd"/>
            <w:r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 xml:space="preserve"> Skills (Cont’d.)</w:t>
            </w:r>
          </w:p>
          <w:p w:rsidR="00A43AF0" w:rsidRPr="006062CA" w:rsidRDefault="00A43AF0" w:rsidP="004C56D6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 xml:space="preserve">         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 xml:space="preserve">   </w:t>
            </w:r>
            <w:r w:rsidR="00AD5AB9"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 xml:space="preserve">Assessment Exercise          </w:t>
            </w:r>
          </w:p>
          <w:p w:rsidR="0090482B" w:rsidRPr="006062CA" w:rsidRDefault="00A43AF0" w:rsidP="00E700C3">
            <w:pPr>
              <w:rPr>
                <w:rFonts w:ascii="Candara" w:hAnsi="Candara" w:cs="Arial"/>
                <w:b/>
                <w:color w:val="7030A0"/>
                <w:sz w:val="18"/>
                <w:szCs w:val="18"/>
              </w:rPr>
            </w:pP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        </w:t>
            </w:r>
            <w:r w:rsidR="002356E1"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    </w:t>
            </w: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>October Time Sheet and Monthly Contact Sheet (27 Hrs.)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 xml:space="preserve">         </w:t>
            </w:r>
          </w:p>
        </w:tc>
      </w:tr>
      <w:tr w:rsidR="00A43AF0" w:rsidRPr="006062CA" w:rsidTr="005D409A">
        <w:trPr>
          <w:trHeight w:val="260"/>
        </w:trPr>
        <w:tc>
          <w:tcPr>
            <w:tcW w:w="996" w:type="dxa"/>
          </w:tcPr>
          <w:p w:rsidR="00A43AF0" w:rsidRPr="006062CA" w:rsidRDefault="00A43AF0" w:rsidP="004C56D6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Nov. 10</w:t>
            </w:r>
          </w:p>
        </w:tc>
        <w:tc>
          <w:tcPr>
            <w:tcW w:w="7014" w:type="dxa"/>
          </w:tcPr>
          <w:p w:rsidR="0090482B" w:rsidRPr="006062CA" w:rsidRDefault="0090482B" w:rsidP="002356E1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H. W.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 xml:space="preserve"> - READ, </w:t>
            </w:r>
            <w:r w:rsidR="00A43AF0" w:rsidRPr="006062CA">
              <w:rPr>
                <w:rFonts w:ascii="Candara" w:hAnsi="Candara"/>
                <w:b/>
                <w:sz w:val="18"/>
                <w:szCs w:val="18"/>
              </w:rPr>
              <w:t xml:space="preserve">Chapter 5, Commonly Used Skills </w:t>
            </w:r>
          </w:p>
          <w:p w:rsidR="00E700C3" w:rsidRPr="006062CA" w:rsidRDefault="00E700C3" w:rsidP="00623131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            L0g 7, Exercises 5.4, 5.5</w:t>
            </w:r>
            <w:r w:rsidR="00623131" w:rsidRPr="006062CA">
              <w:rPr>
                <w:rFonts w:ascii="Candara" w:hAnsi="Candara"/>
                <w:b/>
                <w:sz w:val="18"/>
                <w:szCs w:val="18"/>
              </w:rPr>
              <w:t xml:space="preserve">  (Weeks of 10/27 - 11/9)</w:t>
            </w:r>
          </w:p>
        </w:tc>
      </w:tr>
      <w:tr w:rsidR="00A43AF0" w:rsidRPr="006062CA" w:rsidTr="00A43AF0">
        <w:trPr>
          <w:trHeight w:val="413"/>
        </w:trPr>
        <w:tc>
          <w:tcPr>
            <w:tcW w:w="996" w:type="dxa"/>
          </w:tcPr>
          <w:p w:rsidR="00A43AF0" w:rsidRPr="006062CA" w:rsidRDefault="00A43AF0" w:rsidP="004C56D6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Nov. 17</w:t>
            </w:r>
          </w:p>
        </w:tc>
        <w:tc>
          <w:tcPr>
            <w:tcW w:w="7014" w:type="dxa"/>
          </w:tcPr>
          <w:p w:rsidR="00691019" w:rsidRDefault="0090482B" w:rsidP="00691019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H. W. </w:t>
            </w:r>
            <w:r w:rsidR="00A43AF0" w:rsidRPr="006062CA">
              <w:rPr>
                <w:rFonts w:ascii="Candara" w:hAnsi="Candara" w:cs="Arial"/>
                <w:b/>
                <w:sz w:val="18"/>
                <w:szCs w:val="18"/>
              </w:rPr>
              <w:t xml:space="preserve">- 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 xml:space="preserve">READ, </w:t>
            </w:r>
            <w:r w:rsidR="00A43AF0" w:rsidRPr="006062CA">
              <w:rPr>
                <w:rFonts w:ascii="Candara" w:hAnsi="Candara"/>
                <w:b/>
                <w:sz w:val="18"/>
                <w:szCs w:val="18"/>
              </w:rPr>
              <w:t xml:space="preserve">Chapter 5, Commonly Used Skills </w:t>
            </w:r>
            <w:r w:rsidR="00A43AF0"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>(Cont’d.)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 xml:space="preserve">  </w:t>
            </w:r>
          </w:p>
          <w:p w:rsidR="00A43AF0" w:rsidRPr="006062CA" w:rsidRDefault="00691019" w:rsidP="00691019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  <w:r w:rsidRPr="006062CA">
              <w:rPr>
                <w:rFonts w:ascii="Candara" w:hAnsi="Candara"/>
                <w:b/>
                <w:color w:val="00B0F0"/>
                <w:sz w:val="18"/>
                <w:szCs w:val="18"/>
              </w:rPr>
              <w:t xml:space="preserve">ASSIGNMENT # 3A </w:t>
            </w:r>
            <w:r w:rsidRPr="006062CA">
              <w:rPr>
                <w:rFonts w:ascii="Candara" w:hAnsi="Candara"/>
                <w:b/>
                <w:i/>
                <w:color w:val="00B0F0"/>
                <w:sz w:val="18"/>
                <w:szCs w:val="18"/>
              </w:rPr>
              <w:t>OR</w:t>
            </w:r>
            <w:r w:rsidRPr="006062CA">
              <w:rPr>
                <w:rFonts w:ascii="Candara" w:hAnsi="Candara"/>
                <w:b/>
                <w:color w:val="00B0F0"/>
                <w:sz w:val="18"/>
                <w:szCs w:val="18"/>
              </w:rPr>
              <w:t xml:space="preserve">  # 3B</w:t>
            </w:r>
            <w:r w:rsidR="00AD5AB9" w:rsidRPr="006062CA">
              <w:rPr>
                <w:rFonts w:ascii="Candara" w:hAnsi="Candara"/>
                <w:b/>
                <w:sz w:val="18"/>
                <w:szCs w:val="18"/>
              </w:rPr>
              <w:t xml:space="preserve">              </w:t>
            </w:r>
          </w:p>
        </w:tc>
      </w:tr>
      <w:tr w:rsidR="00A43AF0" w:rsidRPr="006062CA" w:rsidTr="00A43AF0">
        <w:tc>
          <w:tcPr>
            <w:tcW w:w="996" w:type="dxa"/>
          </w:tcPr>
          <w:p w:rsidR="00A43AF0" w:rsidRPr="006062CA" w:rsidRDefault="00A43AF0" w:rsidP="00AE51EB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Nov. 24</w:t>
            </w:r>
          </w:p>
        </w:tc>
        <w:tc>
          <w:tcPr>
            <w:tcW w:w="7014" w:type="dxa"/>
          </w:tcPr>
          <w:p w:rsidR="00A43AF0" w:rsidRPr="006062CA" w:rsidRDefault="00A43AF0" w:rsidP="0090482B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THANKSGIVING DAY</w:t>
            </w:r>
          </w:p>
        </w:tc>
      </w:tr>
      <w:tr w:rsidR="00A43AF0" w:rsidRPr="006062CA" w:rsidTr="00A43AF0">
        <w:trPr>
          <w:trHeight w:val="242"/>
        </w:trPr>
        <w:tc>
          <w:tcPr>
            <w:tcW w:w="996" w:type="dxa"/>
          </w:tcPr>
          <w:p w:rsidR="00A43AF0" w:rsidRPr="006062CA" w:rsidRDefault="00A43AF0" w:rsidP="00AE51EB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Dec.   1</w:t>
            </w:r>
          </w:p>
        </w:tc>
        <w:tc>
          <w:tcPr>
            <w:tcW w:w="7014" w:type="dxa"/>
          </w:tcPr>
          <w:p w:rsidR="00E700C3" w:rsidRPr="006062CA" w:rsidRDefault="00A43AF0" w:rsidP="00B938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H.</w:t>
            </w:r>
            <w:r w:rsidR="00F14382" w:rsidRPr="006062CA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W. </w:t>
            </w:r>
            <w:r w:rsidR="002356E1" w:rsidRPr="006062CA">
              <w:rPr>
                <w:rFonts w:ascii="Candara" w:hAnsi="Candara"/>
                <w:b/>
                <w:sz w:val="18"/>
                <w:szCs w:val="18"/>
              </w:rPr>
              <w:t xml:space="preserve">- READ,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>Chapter 6, Information Gathering Exercise 6.4, 6.5</w:t>
            </w:r>
          </w:p>
          <w:p w:rsidR="00A43AF0" w:rsidRPr="006062CA" w:rsidRDefault="00E700C3" w:rsidP="00B938D0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             L0g </w:t>
            </w:r>
            <w:r w:rsidR="00AD5AB9" w:rsidRPr="006062CA">
              <w:rPr>
                <w:rFonts w:ascii="Candara" w:hAnsi="Candara"/>
                <w:b/>
                <w:sz w:val="18"/>
                <w:szCs w:val="18"/>
              </w:rPr>
              <w:t xml:space="preserve"> 8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, Exercises </w:t>
            </w:r>
            <w:r w:rsidR="00AD5AB9" w:rsidRPr="006062CA">
              <w:rPr>
                <w:rFonts w:ascii="Candara" w:hAnsi="Candara"/>
                <w:b/>
                <w:sz w:val="18"/>
                <w:szCs w:val="18"/>
              </w:rPr>
              <w:t>6.4, 6.5</w:t>
            </w:r>
            <w:r w:rsidR="00A43AF0" w:rsidRPr="006062CA">
              <w:rPr>
                <w:rFonts w:ascii="Candara" w:hAnsi="Candara"/>
                <w:b/>
                <w:sz w:val="18"/>
                <w:szCs w:val="18"/>
              </w:rPr>
              <w:t xml:space="preserve">  </w:t>
            </w:r>
            <w:r w:rsidR="00623131" w:rsidRPr="006062CA">
              <w:rPr>
                <w:rFonts w:ascii="Candara" w:hAnsi="Candara"/>
                <w:b/>
                <w:sz w:val="18"/>
                <w:szCs w:val="18"/>
              </w:rPr>
              <w:t>(Weeks of 11/10 – 11/23)</w:t>
            </w:r>
            <w:r w:rsidR="00A43AF0" w:rsidRPr="006062CA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  <w:p w:rsidR="00A43AF0" w:rsidRPr="006062CA" w:rsidRDefault="00A43AF0" w:rsidP="00546F74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        </w:t>
            </w:r>
            <w:r w:rsidR="002356E1"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   </w:t>
            </w:r>
            <w:r w:rsidR="00F14382"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</w:t>
            </w:r>
            <w:r w:rsidR="002356E1"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November </w:t>
            </w: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>Time</w:t>
            </w:r>
            <w:r w:rsidR="002356E1"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Sheet and </w:t>
            </w: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>Monthly Contact Sheet (</w:t>
            </w:r>
            <w:r w:rsidR="00546F74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>36</w:t>
            </w: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Hrs.)</w:t>
            </w:r>
          </w:p>
        </w:tc>
      </w:tr>
      <w:tr w:rsidR="00A43AF0" w:rsidRPr="006062CA" w:rsidTr="00A43AF0">
        <w:tc>
          <w:tcPr>
            <w:tcW w:w="996" w:type="dxa"/>
          </w:tcPr>
          <w:p w:rsidR="00A43AF0" w:rsidRPr="006062CA" w:rsidRDefault="00A43AF0" w:rsidP="0090482B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Dec.   8</w:t>
            </w:r>
          </w:p>
        </w:tc>
        <w:tc>
          <w:tcPr>
            <w:tcW w:w="7014" w:type="dxa"/>
          </w:tcPr>
          <w:p w:rsidR="00A43AF0" w:rsidRPr="006062CA" w:rsidRDefault="00F14382" w:rsidP="00B938D0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6062CA">
              <w:rPr>
                <w:rFonts w:ascii="Candara" w:hAnsi="Candara" w:cs="Arial"/>
                <w:b/>
                <w:sz w:val="18"/>
                <w:szCs w:val="18"/>
              </w:rPr>
              <w:t>H. W.</w:t>
            </w:r>
            <w:r w:rsidR="00A43AF0" w:rsidRPr="006062CA">
              <w:rPr>
                <w:rFonts w:ascii="Candara" w:hAnsi="Candara" w:cs="Arial"/>
                <w:b/>
                <w:sz w:val="18"/>
                <w:szCs w:val="18"/>
              </w:rPr>
              <w:t xml:space="preserve"> -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READ, </w:t>
            </w:r>
            <w:r w:rsidR="00A43AF0" w:rsidRPr="006062CA">
              <w:rPr>
                <w:rFonts w:ascii="Candara" w:hAnsi="Candara" w:cs="Arial"/>
                <w:b/>
                <w:sz w:val="18"/>
                <w:szCs w:val="18"/>
              </w:rPr>
              <w:t>Handout (TBD)</w:t>
            </w:r>
          </w:p>
          <w:p w:rsidR="002356E1" w:rsidRPr="006062CA" w:rsidRDefault="00A43AF0" w:rsidP="002356E1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6062CA">
              <w:rPr>
                <w:rFonts w:ascii="Candara" w:hAnsi="Candara" w:cs="Arial"/>
                <w:b/>
                <w:sz w:val="18"/>
                <w:szCs w:val="18"/>
              </w:rPr>
              <w:t xml:space="preserve">            </w:t>
            </w:r>
            <w:r w:rsidR="00F14382" w:rsidRPr="006062CA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Chapter 6, Information Gathering </w:t>
            </w:r>
            <w:r w:rsidRPr="006062CA">
              <w:rPr>
                <w:rFonts w:ascii="Candara" w:hAnsi="Candara" w:cs="Arial"/>
                <w:b/>
                <w:color w:val="000000"/>
                <w:sz w:val="18"/>
                <w:szCs w:val="18"/>
                <w:lang w:val="en"/>
              </w:rPr>
              <w:t>(Cont’d.)</w:t>
            </w:r>
            <w:r w:rsidRPr="006062CA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:rsidR="00A43AF0" w:rsidRPr="006062CA" w:rsidRDefault="002356E1" w:rsidP="006062CA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6062CA">
              <w:rPr>
                <w:rFonts w:ascii="Candara" w:hAnsi="Candara" w:cs="Arial"/>
                <w:b/>
                <w:sz w:val="18"/>
                <w:szCs w:val="18"/>
              </w:rPr>
              <w:t xml:space="preserve">            </w:t>
            </w:r>
            <w:r w:rsidR="00F14382" w:rsidRPr="006062CA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A43AF0" w:rsidRPr="006062CA">
              <w:rPr>
                <w:rFonts w:ascii="Candara" w:hAnsi="Candara"/>
                <w:b/>
                <w:color w:val="00B0F0"/>
                <w:sz w:val="18"/>
                <w:szCs w:val="18"/>
              </w:rPr>
              <w:t>ASSIGNMENT #4 - TRANSFER SUMMARY</w:t>
            </w:r>
            <w:r w:rsidR="00623131" w:rsidRPr="006062CA">
              <w:rPr>
                <w:rFonts w:ascii="Candara" w:hAnsi="Candara"/>
                <w:b/>
                <w:color w:val="00B0F0"/>
                <w:sz w:val="18"/>
                <w:szCs w:val="18"/>
              </w:rPr>
              <w:t xml:space="preserve">  </w:t>
            </w:r>
            <w:r w:rsidR="00623131" w:rsidRPr="006062CA">
              <w:rPr>
                <w:rFonts w:ascii="Candara" w:hAnsi="Candara"/>
                <w:b/>
                <w:sz w:val="18"/>
                <w:szCs w:val="18"/>
              </w:rPr>
              <w:t>(Week of 11/</w:t>
            </w:r>
            <w:r w:rsidR="006062CA" w:rsidRPr="006062CA">
              <w:rPr>
                <w:rFonts w:ascii="Candara" w:hAnsi="Candara"/>
                <w:b/>
                <w:sz w:val="18"/>
                <w:szCs w:val="18"/>
              </w:rPr>
              <w:t xml:space="preserve">24 </w:t>
            </w:r>
            <w:r w:rsidR="00623131" w:rsidRPr="006062CA">
              <w:rPr>
                <w:rFonts w:ascii="Candara" w:hAnsi="Candara"/>
                <w:b/>
                <w:sz w:val="18"/>
                <w:szCs w:val="18"/>
              </w:rPr>
              <w:t>– 1</w:t>
            </w:r>
            <w:r w:rsidR="006062CA" w:rsidRPr="006062CA">
              <w:rPr>
                <w:rFonts w:ascii="Candara" w:hAnsi="Candara"/>
                <w:b/>
                <w:sz w:val="18"/>
                <w:szCs w:val="18"/>
              </w:rPr>
              <w:t>2</w:t>
            </w:r>
            <w:r w:rsidR="00623131" w:rsidRPr="006062CA">
              <w:rPr>
                <w:rFonts w:ascii="Candara" w:hAnsi="Candara"/>
                <w:b/>
                <w:sz w:val="18"/>
                <w:szCs w:val="18"/>
              </w:rPr>
              <w:t>/</w:t>
            </w:r>
            <w:r w:rsidR="006062CA" w:rsidRPr="006062CA">
              <w:rPr>
                <w:rFonts w:ascii="Candara" w:hAnsi="Candara"/>
                <w:b/>
                <w:sz w:val="18"/>
                <w:szCs w:val="18"/>
              </w:rPr>
              <w:t>8</w:t>
            </w:r>
            <w:r w:rsidR="00623131" w:rsidRPr="006062CA">
              <w:rPr>
                <w:rFonts w:ascii="Candara" w:hAnsi="Candara"/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</w:t>
            </w:r>
          </w:p>
        </w:tc>
      </w:tr>
      <w:tr w:rsidR="00A43AF0" w:rsidRPr="006062CA" w:rsidTr="00A43AF0">
        <w:trPr>
          <w:trHeight w:val="647"/>
        </w:trPr>
        <w:tc>
          <w:tcPr>
            <w:tcW w:w="996" w:type="dxa"/>
          </w:tcPr>
          <w:p w:rsidR="00A43AF0" w:rsidRPr="006062CA" w:rsidRDefault="00A43AF0" w:rsidP="0036108A">
            <w:pPr>
              <w:rPr>
                <w:rFonts w:ascii="Candara" w:hAnsi="Candara"/>
                <w:b/>
                <w:sz w:val="18"/>
                <w:szCs w:val="18"/>
              </w:rPr>
            </w:pPr>
            <w:r w:rsidRPr="006062CA">
              <w:rPr>
                <w:rFonts w:ascii="Candara" w:hAnsi="Candara"/>
                <w:b/>
                <w:sz w:val="18"/>
                <w:szCs w:val="18"/>
              </w:rPr>
              <w:t>Dec. 15</w:t>
            </w:r>
          </w:p>
        </w:tc>
        <w:tc>
          <w:tcPr>
            <w:tcW w:w="7014" w:type="dxa"/>
          </w:tcPr>
          <w:p w:rsidR="00A43AF0" w:rsidRPr="006062CA" w:rsidRDefault="00F14382" w:rsidP="00B938D0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6062CA">
              <w:rPr>
                <w:rFonts w:ascii="Candara" w:hAnsi="Candara" w:cs="Arial"/>
                <w:b/>
                <w:sz w:val="18"/>
                <w:szCs w:val="18"/>
              </w:rPr>
              <w:t xml:space="preserve">H. W. - </w:t>
            </w:r>
            <w:r w:rsidR="00A43AF0" w:rsidRPr="006062CA">
              <w:rPr>
                <w:rFonts w:ascii="Candara" w:hAnsi="Candara"/>
                <w:b/>
                <w:sz w:val="18"/>
                <w:szCs w:val="18"/>
              </w:rPr>
              <w:t>Summary of Course and Wrap-Up</w:t>
            </w:r>
          </w:p>
          <w:p w:rsidR="00A43AF0" w:rsidRPr="006062CA" w:rsidRDefault="00A43AF0" w:rsidP="00B938D0">
            <w:pPr>
              <w:rPr>
                <w:rFonts w:ascii="Candara" w:hAnsi="Candara"/>
                <w:b/>
                <w:color w:val="7030A0"/>
                <w:sz w:val="18"/>
                <w:szCs w:val="18"/>
              </w:rPr>
            </w:pP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             Final Evaluations (Student and Supervisor)</w:t>
            </w:r>
          </w:p>
          <w:p w:rsidR="00A43AF0" w:rsidRPr="006062CA" w:rsidRDefault="00A43AF0" w:rsidP="00E3161C">
            <w:pPr>
              <w:rPr>
                <w:rFonts w:ascii="Candara" w:hAnsi="Candara" w:cs="Arial"/>
                <w:b/>
                <w:color w:val="7030A0"/>
                <w:sz w:val="18"/>
                <w:szCs w:val="18"/>
              </w:rPr>
            </w:pP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         </w:t>
            </w:r>
            <w:r w:rsidR="00F14382"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  </w:t>
            </w: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Dec</w:t>
            </w:r>
            <w:r w:rsidR="00E3161C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>ember</w:t>
            </w: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Time</w:t>
            </w:r>
            <w:r w:rsidR="00E3161C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Sheet and </w:t>
            </w: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>Monthly Contact Sheet (1</w:t>
            </w:r>
            <w:r w:rsidR="00546F74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>8</w:t>
            </w:r>
            <w:r w:rsidRPr="006062CA">
              <w:rPr>
                <w:rFonts w:ascii="Candara" w:hAnsi="Candara" w:cs="Arial"/>
                <w:b/>
                <w:color w:val="7030A0"/>
                <w:sz w:val="18"/>
                <w:szCs w:val="18"/>
              </w:rPr>
              <w:t xml:space="preserve"> Hrs.)</w:t>
            </w:r>
          </w:p>
        </w:tc>
      </w:tr>
    </w:tbl>
    <w:p w:rsidR="00D1653A" w:rsidRPr="006062CA" w:rsidRDefault="00D1653A" w:rsidP="00D1653A">
      <w:pPr>
        <w:rPr>
          <w:rFonts w:ascii="Candara" w:hAnsi="Candara"/>
          <w:b/>
          <w:sz w:val="18"/>
          <w:szCs w:val="18"/>
        </w:rPr>
      </w:pPr>
    </w:p>
    <w:p w:rsidR="00CB7EAA" w:rsidRPr="006062CA" w:rsidRDefault="00D1653A" w:rsidP="00A20F9D">
      <w:pPr>
        <w:jc w:val="center"/>
        <w:rPr>
          <w:sz w:val="18"/>
          <w:szCs w:val="18"/>
        </w:rPr>
      </w:pPr>
      <w:bookmarkStart w:id="0" w:name="_GoBack"/>
      <w:bookmarkEnd w:id="0"/>
      <w:r w:rsidRPr="006062CA">
        <w:rPr>
          <w:rFonts w:ascii="Candara" w:hAnsi="Candara"/>
          <w:b/>
          <w:sz w:val="18"/>
          <w:szCs w:val="18"/>
        </w:rPr>
        <w:t xml:space="preserve">FINAL GRADE FOR LOGS WILL BE THE AVERAGE OF </w:t>
      </w:r>
      <w:r w:rsidR="00A43AF0" w:rsidRPr="006062CA">
        <w:rPr>
          <w:rFonts w:ascii="Candara" w:hAnsi="Candara"/>
          <w:b/>
          <w:sz w:val="18"/>
          <w:szCs w:val="18"/>
        </w:rPr>
        <w:t xml:space="preserve">5 </w:t>
      </w:r>
      <w:r w:rsidRPr="006062CA">
        <w:rPr>
          <w:rFonts w:ascii="Candara" w:hAnsi="Candara"/>
          <w:b/>
          <w:sz w:val="18"/>
          <w:szCs w:val="18"/>
        </w:rPr>
        <w:t>LOGS</w:t>
      </w:r>
      <w:r w:rsidR="00A43AF0" w:rsidRPr="006062CA">
        <w:rPr>
          <w:rFonts w:ascii="Candara" w:hAnsi="Candara"/>
          <w:b/>
          <w:sz w:val="18"/>
          <w:szCs w:val="18"/>
        </w:rPr>
        <w:t xml:space="preserve"> WITH THE HIGHEST GRADES</w:t>
      </w:r>
      <w:r w:rsidRPr="006062CA">
        <w:rPr>
          <w:rFonts w:ascii="Candara" w:hAnsi="Candara"/>
          <w:b/>
          <w:sz w:val="18"/>
          <w:szCs w:val="18"/>
        </w:rPr>
        <w:t>.</w:t>
      </w:r>
    </w:p>
    <w:sectPr w:rsidR="00CB7EAA" w:rsidRPr="006062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3A" w:rsidRDefault="00D1653A" w:rsidP="00D1653A">
      <w:r>
        <w:separator/>
      </w:r>
    </w:p>
  </w:endnote>
  <w:endnote w:type="continuationSeparator" w:id="0">
    <w:p w:rsidR="00D1653A" w:rsidRDefault="00D1653A" w:rsidP="00D1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817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53A" w:rsidRDefault="00D165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53A" w:rsidRDefault="00D16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3A" w:rsidRDefault="00D1653A" w:rsidP="00D1653A">
      <w:r>
        <w:separator/>
      </w:r>
    </w:p>
  </w:footnote>
  <w:footnote w:type="continuationSeparator" w:id="0">
    <w:p w:rsidR="00D1653A" w:rsidRDefault="00D1653A" w:rsidP="00D16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53A" w:rsidRPr="00965D32" w:rsidRDefault="00D1653A" w:rsidP="00D1653A">
    <w:pPr>
      <w:pStyle w:val="Header"/>
      <w:rPr>
        <w:rFonts w:asciiTheme="minorHAnsi" w:hAnsiTheme="minorHAnsi"/>
        <w:b/>
      </w:rPr>
    </w:pPr>
    <w:r w:rsidRPr="00965D32">
      <w:rPr>
        <w:rFonts w:asciiTheme="minorHAnsi" w:hAnsiTheme="minorHAnsi"/>
        <w:b/>
      </w:rPr>
      <w:t xml:space="preserve">HUS 2305 / </w:t>
    </w:r>
    <w:r w:rsidR="0090482B">
      <w:rPr>
        <w:rFonts w:asciiTheme="minorHAnsi" w:hAnsiTheme="minorHAnsi"/>
        <w:b/>
      </w:rPr>
      <w:t>D</w:t>
    </w:r>
    <w:r w:rsidR="002F3A3B">
      <w:rPr>
        <w:rFonts w:asciiTheme="minorHAnsi" w:hAnsiTheme="minorHAnsi"/>
        <w:b/>
      </w:rPr>
      <w:t xml:space="preserve"> 654</w:t>
    </w:r>
    <w:r w:rsidRPr="00965D32">
      <w:rPr>
        <w:rFonts w:asciiTheme="minorHAnsi" w:hAnsiTheme="minorHAnsi"/>
        <w:b/>
      </w:rPr>
      <w:t xml:space="preserve">                                                                               Prof. M. Powell</w:t>
    </w:r>
  </w:p>
  <w:p w:rsidR="00D1653A" w:rsidRDefault="00D1653A" w:rsidP="00D1653A">
    <w:pPr>
      <w:pStyle w:val="Header"/>
      <w:rPr>
        <w:rFonts w:asciiTheme="minorHAnsi" w:hAnsiTheme="minorHAnsi"/>
        <w:b/>
      </w:rPr>
    </w:pPr>
    <w:r w:rsidRPr="00965D32">
      <w:rPr>
        <w:rFonts w:asciiTheme="minorHAnsi" w:hAnsiTheme="minorHAnsi"/>
        <w:b/>
      </w:rPr>
      <w:t xml:space="preserve">Thursdays, </w:t>
    </w:r>
    <w:r w:rsidR="002F3A3B">
      <w:rPr>
        <w:rFonts w:asciiTheme="minorHAnsi" w:hAnsiTheme="minorHAnsi"/>
        <w:b/>
      </w:rPr>
      <w:t>4</w:t>
    </w:r>
    <w:r w:rsidRPr="00965D32">
      <w:rPr>
        <w:rFonts w:asciiTheme="minorHAnsi" w:hAnsiTheme="minorHAnsi"/>
        <w:b/>
      </w:rPr>
      <w:t xml:space="preserve">:00p – </w:t>
    </w:r>
    <w:r w:rsidR="002F3A3B">
      <w:rPr>
        <w:rFonts w:asciiTheme="minorHAnsi" w:hAnsiTheme="minorHAnsi"/>
        <w:b/>
      </w:rPr>
      <w:t>5</w:t>
    </w:r>
    <w:r w:rsidRPr="00965D32">
      <w:rPr>
        <w:rFonts w:asciiTheme="minorHAnsi" w:hAnsiTheme="minorHAnsi"/>
        <w:b/>
      </w:rPr>
      <w:t xml:space="preserve">:15p                                </w:t>
    </w:r>
    <w:r w:rsidRPr="00965D32">
      <w:rPr>
        <w:rFonts w:asciiTheme="minorHAnsi" w:hAnsiTheme="minorHAnsi"/>
        <w:b/>
      </w:rPr>
      <w:tab/>
      <w:t xml:space="preserve">              </w:t>
    </w:r>
    <w:r>
      <w:rPr>
        <w:rFonts w:asciiTheme="minorHAnsi" w:hAnsiTheme="minorHAnsi"/>
        <w:b/>
      </w:rPr>
      <w:t xml:space="preserve">      </w:t>
    </w:r>
    <w:r w:rsidR="002F3A3B">
      <w:rPr>
        <w:rFonts w:asciiTheme="minorHAnsi" w:hAnsiTheme="minorHAnsi"/>
        <w:b/>
      </w:rPr>
      <w:t xml:space="preserve">            </w:t>
    </w:r>
    <w:r w:rsidR="006062CA">
      <w:rPr>
        <w:rFonts w:asciiTheme="minorHAnsi" w:hAnsiTheme="minorHAnsi"/>
        <w:b/>
      </w:rPr>
      <w:t xml:space="preserve"> email: </w:t>
    </w:r>
    <w:r w:rsidR="002F3A3B" w:rsidRPr="002F3A3B">
      <w:rPr>
        <w:rFonts w:asciiTheme="minorHAnsi" w:hAnsiTheme="minorHAnsi"/>
        <w:b/>
      </w:rPr>
      <w:t>openlab.citytech.cuny.edu</w:t>
    </w:r>
  </w:p>
  <w:p w:rsidR="00D1653A" w:rsidRDefault="00D1653A">
    <w:pPr>
      <w:pStyle w:val="Header"/>
    </w:pPr>
    <w:r>
      <w:rPr>
        <w:rFonts w:asciiTheme="minorHAnsi" w:hAnsiTheme="minorHAnsi"/>
        <w:b/>
      </w:rPr>
      <w:t>Room N 4</w:t>
    </w:r>
    <w:r w:rsidR="002F3A3B">
      <w:rPr>
        <w:rFonts w:asciiTheme="minorHAnsi" w:hAnsiTheme="minorHAnsi"/>
        <w:b/>
      </w:rPr>
      <w:t>06</w:t>
    </w:r>
    <w:r>
      <w:rPr>
        <w:rFonts w:asciiTheme="minorHAnsi" w:hAnsiTheme="minorHAnsi"/>
        <w:b/>
      </w:rPr>
      <w:t xml:space="preserve">A                                                                                      </w:t>
    </w:r>
    <w:r w:rsidRPr="00965D32">
      <w:rPr>
        <w:rFonts w:asciiTheme="minorHAnsi" w:hAnsiTheme="minorHAnsi"/>
        <w:b/>
      </w:rPr>
      <w:t>(Office) Room N 422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4FDC"/>
    <w:multiLevelType w:val="hybridMultilevel"/>
    <w:tmpl w:val="46A8EF1C"/>
    <w:lvl w:ilvl="0" w:tplc="B6AED642">
      <w:start w:val="3"/>
      <w:numFmt w:val="bullet"/>
      <w:lvlText w:val="-"/>
      <w:lvlJc w:val="left"/>
      <w:pPr>
        <w:ind w:left="84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804165C"/>
    <w:multiLevelType w:val="hybridMultilevel"/>
    <w:tmpl w:val="8524236A"/>
    <w:lvl w:ilvl="0" w:tplc="506A8ABA">
      <w:start w:val="36"/>
      <w:numFmt w:val="bullet"/>
      <w:lvlText w:val="-"/>
      <w:lvlJc w:val="left"/>
      <w:pPr>
        <w:ind w:left="795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C3009B6"/>
    <w:multiLevelType w:val="hybridMultilevel"/>
    <w:tmpl w:val="0BCA7E98"/>
    <w:lvl w:ilvl="0" w:tplc="F1E0BD42">
      <w:start w:val="3"/>
      <w:numFmt w:val="bullet"/>
      <w:lvlText w:val="-"/>
      <w:lvlJc w:val="left"/>
      <w:pPr>
        <w:ind w:left="795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809238F"/>
    <w:multiLevelType w:val="hybridMultilevel"/>
    <w:tmpl w:val="E57A0C28"/>
    <w:lvl w:ilvl="0" w:tplc="E6B2C638">
      <w:start w:val="108"/>
      <w:numFmt w:val="bullet"/>
      <w:lvlText w:val="-"/>
      <w:lvlJc w:val="left"/>
      <w:pPr>
        <w:ind w:left="795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852796"/>
    <w:multiLevelType w:val="hybridMultilevel"/>
    <w:tmpl w:val="6A8E5CBE"/>
    <w:lvl w:ilvl="0" w:tplc="13ACFC02">
      <w:start w:val="3"/>
      <w:numFmt w:val="bullet"/>
      <w:lvlText w:val="-"/>
      <w:lvlJc w:val="left"/>
      <w:pPr>
        <w:ind w:left="150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7A6409B"/>
    <w:multiLevelType w:val="hybridMultilevel"/>
    <w:tmpl w:val="47D4FE40"/>
    <w:lvl w:ilvl="0" w:tplc="D26AA214">
      <w:start w:val="108"/>
      <w:numFmt w:val="bullet"/>
      <w:lvlText w:val="-"/>
      <w:lvlJc w:val="left"/>
      <w:pPr>
        <w:ind w:left="84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CC95D3F"/>
    <w:multiLevelType w:val="hybridMultilevel"/>
    <w:tmpl w:val="BFE4419C"/>
    <w:lvl w:ilvl="0" w:tplc="3AA2A48A">
      <w:start w:val="3"/>
      <w:numFmt w:val="bullet"/>
      <w:lvlText w:val="-"/>
      <w:lvlJc w:val="left"/>
      <w:pPr>
        <w:ind w:left="150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EA10669"/>
    <w:multiLevelType w:val="hybridMultilevel"/>
    <w:tmpl w:val="4098661C"/>
    <w:lvl w:ilvl="0" w:tplc="C3A2CBDC">
      <w:start w:val="3"/>
      <w:numFmt w:val="bullet"/>
      <w:lvlText w:val="-"/>
      <w:lvlJc w:val="left"/>
      <w:pPr>
        <w:ind w:left="150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DF64222"/>
    <w:multiLevelType w:val="hybridMultilevel"/>
    <w:tmpl w:val="EA661136"/>
    <w:lvl w:ilvl="0" w:tplc="CFCEABC4">
      <w:numFmt w:val="bullet"/>
      <w:lvlText w:val="-"/>
      <w:lvlJc w:val="left"/>
      <w:pPr>
        <w:ind w:left="795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36826F2"/>
    <w:multiLevelType w:val="hybridMultilevel"/>
    <w:tmpl w:val="71A40184"/>
    <w:lvl w:ilvl="0" w:tplc="6C42C050">
      <w:start w:val="8"/>
      <w:numFmt w:val="bullet"/>
      <w:lvlText w:val="-"/>
      <w:lvlJc w:val="left"/>
      <w:pPr>
        <w:ind w:left="750" w:hanging="360"/>
      </w:pPr>
      <w:rPr>
        <w:rFonts w:ascii="Candara" w:eastAsia="Times New Roman" w:hAnsi="Candara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3A"/>
    <w:rsid w:val="00013A92"/>
    <w:rsid w:val="00054633"/>
    <w:rsid w:val="000E39D7"/>
    <w:rsid w:val="001A53B6"/>
    <w:rsid w:val="002356E1"/>
    <w:rsid w:val="002E4710"/>
    <w:rsid w:val="002F3A3B"/>
    <w:rsid w:val="00314AA5"/>
    <w:rsid w:val="0036108A"/>
    <w:rsid w:val="00395137"/>
    <w:rsid w:val="00427BAD"/>
    <w:rsid w:val="004C56D6"/>
    <w:rsid w:val="004F33CD"/>
    <w:rsid w:val="00504CDE"/>
    <w:rsid w:val="00546F74"/>
    <w:rsid w:val="005D409A"/>
    <w:rsid w:val="005E48AF"/>
    <w:rsid w:val="006062CA"/>
    <w:rsid w:val="00623131"/>
    <w:rsid w:val="00691019"/>
    <w:rsid w:val="006A621D"/>
    <w:rsid w:val="00754E84"/>
    <w:rsid w:val="007D0837"/>
    <w:rsid w:val="00852780"/>
    <w:rsid w:val="0090482B"/>
    <w:rsid w:val="00983565"/>
    <w:rsid w:val="009C7C93"/>
    <w:rsid w:val="00A20F9D"/>
    <w:rsid w:val="00A43AF0"/>
    <w:rsid w:val="00AD5AB9"/>
    <w:rsid w:val="00AE51EB"/>
    <w:rsid w:val="00B25E5F"/>
    <w:rsid w:val="00C47C14"/>
    <w:rsid w:val="00D1653A"/>
    <w:rsid w:val="00D3155F"/>
    <w:rsid w:val="00E3161C"/>
    <w:rsid w:val="00E700C3"/>
    <w:rsid w:val="00EA61DD"/>
    <w:rsid w:val="00F1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E15B91-ABF9-4FC8-964E-F3C6B951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D1653A"/>
    <w:pPr>
      <w:widowControl w:val="0"/>
      <w:jc w:val="both"/>
    </w:pPr>
    <w:rPr>
      <w:rFonts w:ascii="Book Antiqua" w:hAnsi="Book Antiqu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1653A"/>
    <w:rPr>
      <w:rFonts w:ascii="Book Antiqua" w:eastAsia="Times New Roman" w:hAnsi="Book Antiqu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5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5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5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5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6935-2C1F-45F6-B48E-FBE3AD06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powell</dc:creator>
  <cp:keywords/>
  <dc:description/>
  <cp:lastModifiedBy>marcia powell</cp:lastModifiedBy>
  <cp:revision>3</cp:revision>
  <dcterms:created xsi:type="dcterms:W3CDTF">2016-08-15T23:28:00Z</dcterms:created>
  <dcterms:modified xsi:type="dcterms:W3CDTF">2016-08-22T19:00:00Z</dcterms:modified>
</cp:coreProperties>
</file>